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48" w:rsidRPr="00954FE1" w:rsidRDefault="00976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Санников </w:t>
      </w:r>
      <w:r w:rsidR="00954FE1" w:rsidRPr="007959A2">
        <w:rPr>
          <w:rFonts w:ascii="Times New Roman" w:hAnsi="Times New Roman" w:cs="Times New Roman"/>
          <w:sz w:val="24"/>
          <w:szCs w:val="24"/>
        </w:rPr>
        <w:t xml:space="preserve"> </w:t>
      </w:r>
      <w:r w:rsidR="00954FE1">
        <w:rPr>
          <w:rFonts w:ascii="Times New Roman" w:hAnsi="Times New Roman" w:cs="Times New Roman"/>
          <w:sz w:val="24"/>
          <w:szCs w:val="24"/>
        </w:rPr>
        <w:t>Сергей Викторович</w:t>
      </w:r>
    </w:p>
    <w:p w:rsidR="00976D18" w:rsidRDefault="00976D18" w:rsidP="0097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 Богословие 19- 20в </w:t>
      </w:r>
    </w:p>
    <w:p w:rsidR="00976D18" w:rsidRDefault="00976D18" w:rsidP="0097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развить критический анализ. </w:t>
      </w:r>
    </w:p>
    <w:p w:rsidR="00976D18" w:rsidRDefault="009B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христианства – мировая 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происходит в мире. </w:t>
      </w:r>
    </w:p>
    <w:p w:rsidR="009B158D" w:rsidRDefault="009B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Африка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мир большинства, </w:t>
      </w:r>
    </w:p>
    <w:p w:rsidR="009B158D" w:rsidRDefault="009B1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первые 3века гонения до </w:t>
      </w:r>
      <w:r w:rsidR="0068444F">
        <w:rPr>
          <w:rFonts w:ascii="Times New Roman" w:hAnsi="Times New Roman" w:cs="Times New Roman"/>
          <w:sz w:val="24"/>
          <w:szCs w:val="24"/>
        </w:rPr>
        <w:t>Константина 312 миланский эд</w:t>
      </w:r>
      <w:r>
        <w:rPr>
          <w:rFonts w:ascii="Times New Roman" w:hAnsi="Times New Roman" w:cs="Times New Roman"/>
          <w:sz w:val="24"/>
          <w:szCs w:val="24"/>
        </w:rPr>
        <w:t>ик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 свободу, Феодосий сделал её государственной, </w:t>
      </w:r>
    </w:p>
    <w:p w:rsidR="0068444F" w:rsidRDefault="00684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от Константина до средневековья 620 воцарившееся христианство </w:t>
      </w:r>
    </w:p>
    <w:p w:rsidR="0068444F" w:rsidRDefault="006844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1054 расколы </w:t>
      </w:r>
      <w:r w:rsidR="002851A8">
        <w:rPr>
          <w:rFonts w:ascii="Times New Roman" w:hAnsi="Times New Roman" w:cs="Times New Roman"/>
          <w:sz w:val="24"/>
          <w:szCs w:val="24"/>
        </w:rPr>
        <w:t xml:space="preserve"> средневековье, раздробленность, появление ислама,</w:t>
      </w:r>
    </w:p>
    <w:p w:rsidR="002851A8" w:rsidRDefault="0028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позднее средневековье 1054- 1518 нет единой церкви, </w:t>
      </w:r>
    </w:p>
    <w:p w:rsidR="002851A8" w:rsidRDefault="0028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5периуд реформации 16-18 реформы во всех сферах жизни, </w:t>
      </w:r>
    </w:p>
    <w:p w:rsidR="002851A8" w:rsidRDefault="0028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новое время 19-20</w:t>
      </w:r>
      <w:r w:rsidR="00BA43C4">
        <w:rPr>
          <w:rFonts w:ascii="Times New Roman" w:hAnsi="Times New Roman" w:cs="Times New Roman"/>
          <w:sz w:val="24"/>
          <w:szCs w:val="24"/>
        </w:rPr>
        <w:t xml:space="preserve">быстрое изменение всего, новое информационное общество, </w:t>
      </w:r>
    </w:p>
    <w:p w:rsidR="00BA43C4" w:rsidRDefault="00BA4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7постхристианство – язычество с христианским прошлым, </w:t>
      </w:r>
    </w:p>
    <w:p w:rsidR="00BA43C4" w:rsidRDefault="00BA43C4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Новое время –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церкви, </w:t>
      </w:r>
      <w:r w:rsidR="00BC25BD">
        <w:rPr>
          <w:rFonts w:ascii="Times New Roman" w:hAnsi="Times New Roman" w:cs="Times New Roman"/>
          <w:sz w:val="24"/>
          <w:szCs w:val="24"/>
        </w:rPr>
        <w:t xml:space="preserve"> развитие различных союзов, обществ, демократия, раздробленность ушла развитие связей, язык английский общекультурный, </w:t>
      </w:r>
      <w:r w:rsidR="0021362B">
        <w:rPr>
          <w:rFonts w:ascii="Times New Roman" w:hAnsi="Times New Roman" w:cs="Times New Roman"/>
          <w:sz w:val="24"/>
          <w:szCs w:val="24"/>
        </w:rPr>
        <w:t xml:space="preserve">развитие протестантизма, юродивые Христа ради. Наука начала вместо религии, </w:t>
      </w:r>
      <w:r w:rsidR="00BC25BD">
        <w:rPr>
          <w:rFonts w:ascii="Times New Roman" w:hAnsi="Times New Roman" w:cs="Times New Roman"/>
          <w:sz w:val="24"/>
          <w:szCs w:val="24"/>
        </w:rPr>
        <w:t xml:space="preserve"> </w:t>
      </w:r>
      <w:r w:rsidR="0021362B">
        <w:rPr>
          <w:rFonts w:ascii="Times New Roman" w:hAnsi="Times New Roman" w:cs="Times New Roman"/>
          <w:sz w:val="24"/>
          <w:szCs w:val="24"/>
        </w:rPr>
        <w:t xml:space="preserve"> прогрессивное только молодое, </w:t>
      </w:r>
      <w:r w:rsidR="008410BB">
        <w:rPr>
          <w:rFonts w:ascii="Times New Roman" w:hAnsi="Times New Roman" w:cs="Times New Roman"/>
          <w:sz w:val="24"/>
          <w:szCs w:val="24"/>
        </w:rPr>
        <w:t xml:space="preserve">вере в прогресс, подменна понятия </w:t>
      </w:r>
      <w:proofErr w:type="spellStart"/>
      <w:r w:rsidR="008410BB">
        <w:rPr>
          <w:rFonts w:ascii="Times New Roman" w:hAnsi="Times New Roman" w:cs="Times New Roman"/>
          <w:sz w:val="24"/>
          <w:szCs w:val="24"/>
        </w:rPr>
        <w:t>ценности</w:t>
      </w:r>
      <w:proofErr w:type="gramStart"/>
      <w:r w:rsidR="008410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10BB">
        <w:rPr>
          <w:rFonts w:ascii="Times New Roman" w:hAnsi="Times New Roman" w:cs="Times New Roman"/>
          <w:sz w:val="24"/>
          <w:szCs w:val="24"/>
        </w:rPr>
        <w:t>азрушается</w:t>
      </w:r>
      <w:proofErr w:type="spellEnd"/>
      <w:r w:rsidR="008410BB">
        <w:rPr>
          <w:rFonts w:ascii="Times New Roman" w:hAnsi="Times New Roman" w:cs="Times New Roman"/>
          <w:sz w:val="24"/>
          <w:szCs w:val="24"/>
        </w:rPr>
        <w:t xml:space="preserve"> институт семьи,  богословие пережило либерализм, конец 20 рассвет консерватизма. Культура </w:t>
      </w:r>
      <w:proofErr w:type="spellStart"/>
      <w:r w:rsidR="008410B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8410B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410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410BB">
        <w:rPr>
          <w:rFonts w:ascii="Times New Roman" w:hAnsi="Times New Roman" w:cs="Times New Roman"/>
          <w:sz w:val="24"/>
          <w:szCs w:val="24"/>
        </w:rPr>
        <w:t xml:space="preserve"> отстает от мира и пытается догнать, светская культура – отрицание культуры,  массовая культура для всех слоев и культура диктует, </w:t>
      </w:r>
    </w:p>
    <w:p w:rsidR="00D830E4" w:rsidRDefault="00E339B4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1789 революция Франция император Людовик16  собрал парламент, он взбунтовался  священники поддержали рабочее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сословие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взбунтовался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39B4" w:rsidRDefault="00D830E4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Николай был реакционным царем, Александр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провел реформы в армии</w:t>
      </w:r>
      <w:r w:rsidR="00E33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08" w:rsidRDefault="006E3408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1783 США суверенное государство,  </w:t>
      </w:r>
    </w:p>
    <w:p w:rsidR="006E3408" w:rsidRDefault="006E3408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905 революцию проводили священники,  </w:t>
      </w:r>
    </w:p>
    <w:p w:rsidR="006E3408" w:rsidRDefault="006E3408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век революций во всем мире</w:t>
      </w:r>
    </w:p>
    <w:p w:rsidR="006E3408" w:rsidRDefault="006E3408" w:rsidP="00E33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19-20 век войн </w:t>
      </w:r>
    </w:p>
    <w:p w:rsidR="00E339B4" w:rsidRDefault="002A5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погибали войска из бездумного отношения </w:t>
      </w:r>
    </w:p>
    <w:p w:rsidR="002A5242" w:rsidRDefault="002A5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2марта 17 Николай 2 отрекся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престола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власть перешла к временному правительству, нужен идеологический враг, </w:t>
      </w:r>
      <w:r w:rsidR="00AD173D">
        <w:rPr>
          <w:rFonts w:ascii="Times New Roman" w:hAnsi="Times New Roman" w:cs="Times New Roman"/>
          <w:sz w:val="24"/>
          <w:szCs w:val="24"/>
        </w:rPr>
        <w:t xml:space="preserve"> большевики использовали безвластие под лозунгом вся власть советам, </w:t>
      </w:r>
    </w:p>
    <w:p w:rsidR="009C2235" w:rsidRDefault="009C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Гитлер этническое устройство</w:t>
      </w:r>
    </w:p>
    <w:p w:rsidR="009C2235" w:rsidRDefault="009C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Сталин классовое устройство </w:t>
      </w:r>
    </w:p>
    <w:p w:rsidR="009C2235" w:rsidRDefault="009C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Ффранция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подтолкнули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отдав Чехию Гитлеру  Германию на Россию </w:t>
      </w:r>
    </w:p>
    <w:p w:rsidR="009C2235" w:rsidRDefault="009C2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командный состав был уничтожен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техника была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было стратегии </w:t>
      </w:r>
    </w:p>
    <w:p w:rsidR="002966A4" w:rsidRDefault="0029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1янв 42 анти гитлеровская коалиция</w:t>
      </w:r>
    </w:p>
    <w:p w:rsidR="002966A4" w:rsidRDefault="0029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освобождение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капитулирова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отношение союзников, </w:t>
      </w:r>
    </w:p>
    <w:p w:rsidR="002966A4" w:rsidRDefault="0029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6A4" w:rsidRDefault="0029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60мл погибли </w:t>
      </w:r>
    </w:p>
    <w:p w:rsidR="002966A4" w:rsidRDefault="00296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лагерях 11млн в германии 6млн Евреев.</w:t>
      </w:r>
    </w:p>
    <w:p w:rsidR="00876E1C" w:rsidRDefault="00916A13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Терроризм 50-60г  53 смерть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власть переходит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хрущеву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ослабил роль КГБ, разоблачил культ личности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16A13" w:rsidRDefault="00916A13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кризис 3 мировая чуть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Хрущев убрал ракеты, 68</w:t>
      </w:r>
      <w:r w:rsidR="00792375">
        <w:rPr>
          <w:rFonts w:ascii="Times New Roman" w:hAnsi="Times New Roman" w:cs="Times New Roman"/>
          <w:sz w:val="24"/>
          <w:szCs w:val="24"/>
        </w:rPr>
        <w:t>конфликт на Амуре,</w:t>
      </w:r>
    </w:p>
    <w:p w:rsidR="00792375" w:rsidRDefault="00792375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разрядка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Брежнего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75" w:rsidRDefault="00792375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Рейган начал изматывать сов союз, звездные войны ракетное вооружение </w:t>
      </w:r>
    </w:p>
    <w:p w:rsidR="00792375" w:rsidRDefault="00792375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 Горбачев с политикой перестроек обновить социализм, </w:t>
      </w:r>
    </w:p>
    <w:p w:rsidR="00792375" w:rsidRDefault="00792375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призиденты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подписали указ о прекращении существовании сов союза</w:t>
      </w:r>
    </w:p>
    <w:p w:rsidR="00F82517" w:rsidRDefault="00F82517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 науке электричество,</w:t>
      </w:r>
      <w:r w:rsidR="00BB5147">
        <w:rPr>
          <w:rFonts w:ascii="Times New Roman" w:hAnsi="Times New Roman" w:cs="Times New Roman"/>
          <w:sz w:val="24"/>
          <w:szCs w:val="24"/>
        </w:rPr>
        <w:t xml:space="preserve"> роль человека меняется,  экономика на спросе сейчас экономика на рекламе, </w:t>
      </w:r>
    </w:p>
    <w:p w:rsidR="00BB5147" w:rsidRDefault="00BB5147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Идеологические системы материализм атеизм, </w:t>
      </w:r>
      <w:r w:rsidR="00643E55">
        <w:rPr>
          <w:rFonts w:ascii="Times New Roman" w:hAnsi="Times New Roman" w:cs="Times New Roman"/>
          <w:sz w:val="24"/>
          <w:szCs w:val="24"/>
        </w:rPr>
        <w:t xml:space="preserve">анархизм терроризм, против государства </w:t>
      </w:r>
    </w:p>
    <w:p w:rsidR="00643E55" w:rsidRDefault="00643E55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70 лет по подсчетам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30-60млн,  современный террорист воспитаны в ССР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497" w:rsidRDefault="00763497" w:rsidP="00916A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Диспенцианалист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ковенонтность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9A2" w:rsidRDefault="007959A2" w:rsidP="00916A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59A2" w:rsidRDefault="007959A2" w:rsidP="00916A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59A2" w:rsidRDefault="007959A2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Католицизм при французской 89 революции это удар для 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земельные владение, свобода протестантам,  священники получали зарплату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>, Пий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был на папском престоле,  рев17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ударила по к, </w:t>
      </w:r>
      <w:r w:rsidR="000B3F47">
        <w:rPr>
          <w:rFonts w:ascii="Times New Roman" w:hAnsi="Times New Roman" w:cs="Times New Roman"/>
          <w:sz w:val="24"/>
          <w:szCs w:val="24"/>
        </w:rPr>
        <w:t xml:space="preserve"> после непорочность мари, авторитет папы, </w:t>
      </w:r>
    </w:p>
    <w:p w:rsidR="00752552" w:rsidRDefault="00752552" w:rsidP="00916A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552" w:rsidRDefault="00752552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Православие 250 миллионов более 4% , 2млн, 1мил 100- кат, протестанты и православные.</w:t>
      </w:r>
    </w:p>
    <w:p w:rsidR="00752552" w:rsidRDefault="00752552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автокефальных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самовозглавляемая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2552" w:rsidRDefault="00752552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автономных </w:t>
      </w:r>
    </w:p>
    <w:p w:rsidR="00752552" w:rsidRDefault="00752552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6дохалкидонских</w:t>
      </w:r>
    </w:p>
    <w:p w:rsidR="00752552" w:rsidRDefault="00752552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неопределенных </w:t>
      </w:r>
    </w:p>
    <w:p w:rsidR="00293A94" w:rsidRDefault="00293A94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 Г силой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 патриарха заточив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 тюрьму,</w:t>
      </w:r>
    </w:p>
    <w:p w:rsidR="00293A94" w:rsidRDefault="00933D94" w:rsidP="00916A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Фасилиатор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94" w:rsidRDefault="00F45017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 и обновленчество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08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6208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662080">
        <w:rPr>
          <w:rFonts w:ascii="Times New Roman" w:hAnsi="Times New Roman" w:cs="Times New Roman"/>
          <w:sz w:val="24"/>
          <w:szCs w:val="24"/>
        </w:rPr>
        <w:t xml:space="preserve">ребий, первый патриарх 20в,  </w:t>
      </w:r>
      <w:proofErr w:type="spellStart"/>
      <w:r w:rsidR="00662080">
        <w:rPr>
          <w:rFonts w:ascii="Times New Roman" w:hAnsi="Times New Roman" w:cs="Times New Roman"/>
          <w:sz w:val="24"/>
          <w:szCs w:val="24"/>
        </w:rPr>
        <w:t>тучков</w:t>
      </w:r>
      <w:proofErr w:type="spellEnd"/>
      <w:r w:rsidR="00662080">
        <w:rPr>
          <w:rFonts w:ascii="Times New Roman" w:hAnsi="Times New Roman" w:cs="Times New Roman"/>
          <w:sz w:val="24"/>
          <w:szCs w:val="24"/>
        </w:rPr>
        <w:t xml:space="preserve"> проводил борьбу с классовым врагом,</w:t>
      </w:r>
    </w:p>
    <w:p w:rsidR="00F41084" w:rsidRDefault="00AA4EDA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революции большевики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наносили удар по материальным ценностям это лишение юридических прав и церковь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приобретать имущество все земельные владения и здания переходят в собственность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надежде развалить церковь</w:t>
      </w:r>
      <w:r w:rsidR="00D4174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80" w:rsidRDefault="00D4174A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Протестантизм</w:t>
      </w:r>
    </w:p>
    <w:p w:rsidR="00D4174A" w:rsidRDefault="00D4174A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Миститики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ориентированы на действие святого духа, пророчества </w:t>
      </w:r>
    </w:p>
    <w:p w:rsidR="00D4174A" w:rsidRDefault="00D4174A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Радиционалисты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трудно понимать мы отвергает троица, понять Бога разумом, </w:t>
      </w:r>
    </w:p>
    <w:p w:rsidR="00D4174A" w:rsidRDefault="00D4174A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Библейские радикалы </w:t>
      </w:r>
    </w:p>
    <w:p w:rsidR="006A300B" w:rsidRDefault="006A300B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Иакав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сепаротиз</w:t>
      </w:r>
      <w:r w:rsidR="00A2509D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="00A2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A50" w:rsidRDefault="00041A50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41A50" w:rsidRDefault="00041A50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Амстердаме Джон Смит, 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самокрещенцы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A50" w:rsidRDefault="00041A50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каждый баптист миссионер </w:t>
      </w:r>
    </w:p>
    <w:p w:rsidR="009A4D46" w:rsidRDefault="009A4D46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Стригольники были утоплены,</w:t>
      </w:r>
    </w:p>
    <w:p w:rsidR="00FB6814" w:rsidRDefault="00FB6814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1929 антирелигиозная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7F70" w:rsidRDefault="009B7F70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Диспенсация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периоды общения Бога и людей,</w:t>
      </w:r>
    </w:p>
    <w:p w:rsidR="002D4638" w:rsidRDefault="009B7F70" w:rsidP="00F45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Кавенантное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богословие  нет четких принципов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НЗ, ВЗ.</w:t>
      </w:r>
    </w:p>
    <w:p w:rsidR="001E46B3" w:rsidRDefault="00A7714A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Православие в Чехии секта и США, </w:t>
      </w:r>
    </w:p>
    <w:p w:rsidR="001E46B3" w:rsidRDefault="001E46B3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E46B3" w:rsidRDefault="001E46B3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E46B3" w:rsidRDefault="00FD6C15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Конфесссия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исповедание</w:t>
      </w:r>
    </w:p>
    <w:p w:rsidR="00FD6C15" w:rsidRDefault="00FD6C15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Динаменация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единство по имени, </w:t>
      </w:r>
    </w:p>
    <w:p w:rsidR="00DE5C5E" w:rsidRDefault="00DE5C5E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Парацерковные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C90B55" w:rsidRDefault="00C90B55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1876 синодальный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передод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547E" w:rsidRDefault="003467D3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2т слов.</w:t>
      </w:r>
    </w:p>
    <w:p w:rsidR="001627B0" w:rsidRDefault="001627B0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Миссия протестантов. </w:t>
      </w:r>
    </w:p>
    <w:p w:rsidR="001627B0" w:rsidRDefault="001627B0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Церкви растут отдавая миссионеров  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%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 18 ВЕКА  1800 10%, 1860 60%, </w:t>
      </w:r>
    </w:p>
    <w:p w:rsidR="0054458F" w:rsidRDefault="0054458F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Вильям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8F" w:rsidRDefault="0054458F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 </w:t>
      </w:r>
    </w:p>
    <w:p w:rsidR="00D974A9" w:rsidRDefault="00D974A9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Девингстон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водопад  виктория.</w:t>
      </w:r>
    </w:p>
    <w:p w:rsidR="00D974A9" w:rsidRDefault="00D974A9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EA" w:rsidRDefault="00D179EA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50%  христиане. </w:t>
      </w:r>
    </w:p>
    <w:p w:rsidR="00D179EA" w:rsidRDefault="00D179EA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Океания край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белым,</w:t>
      </w:r>
      <w:r w:rsidR="008217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78B" w:rsidRDefault="0082178B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Игнатий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Бринчининов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востоновил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исихазм, был миссионером, </w:t>
      </w:r>
    </w:p>
    <w:p w:rsidR="00732014" w:rsidRDefault="00732014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Гибкость и готовность умение работать на разные категории, понимать куму мы служим,  </w:t>
      </w:r>
    </w:p>
    <w:p w:rsidR="005636FD" w:rsidRDefault="005636F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36FD" w:rsidRDefault="005636F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Появляется скептицизм, нормы морали, рост романтизма, вера в светлое будущее, </w:t>
      </w:r>
    </w:p>
    <w:p w:rsidR="005636FD" w:rsidRDefault="005636F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Фридрих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Шлеймахер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протестовал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заповедей, </w:t>
      </w:r>
      <w:r w:rsidR="00E231C9">
        <w:rPr>
          <w:rFonts w:ascii="Times New Roman" w:hAnsi="Times New Roman" w:cs="Times New Roman"/>
          <w:sz w:val="24"/>
          <w:szCs w:val="24"/>
        </w:rPr>
        <w:t xml:space="preserve">Влиял на Бисмарка, подчеркивал личное общенье </w:t>
      </w:r>
      <w:proofErr w:type="gramStart"/>
      <w:r w:rsidR="00E231C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231C9">
        <w:rPr>
          <w:rFonts w:ascii="Times New Roman" w:hAnsi="Times New Roman" w:cs="Times New Roman"/>
          <w:sz w:val="24"/>
          <w:szCs w:val="24"/>
        </w:rPr>
        <w:t xml:space="preserve"> Христом все остальное на 2 план, отец либерализма </w:t>
      </w:r>
    </w:p>
    <w:p w:rsidR="00126206" w:rsidRDefault="00126206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Кертегор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трудности проверяют человека</w:t>
      </w:r>
    </w:p>
    <w:p w:rsidR="00126206" w:rsidRDefault="00126206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 Бог далеко вне познания</w:t>
      </w:r>
    </w:p>
    <w:p w:rsidR="00857518" w:rsidRDefault="00857518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Гегель диалектика постоянное развитие,  есть </w:t>
      </w:r>
      <w:r w:rsidR="00643591">
        <w:rPr>
          <w:rFonts w:ascii="Times New Roman" w:hAnsi="Times New Roman" w:cs="Times New Roman"/>
          <w:sz w:val="24"/>
          <w:szCs w:val="24"/>
        </w:rPr>
        <w:t>абсолютный</w:t>
      </w:r>
      <w:r>
        <w:rPr>
          <w:rFonts w:ascii="Times New Roman" w:hAnsi="Times New Roman" w:cs="Times New Roman"/>
          <w:sz w:val="24"/>
          <w:szCs w:val="24"/>
        </w:rPr>
        <w:t xml:space="preserve"> дух</w:t>
      </w:r>
    </w:p>
    <w:p w:rsidR="00D179EA" w:rsidRDefault="00B81176" w:rsidP="00B811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Мюн</w:t>
      </w:r>
      <w:proofErr w:type="spellEnd"/>
    </w:p>
    <w:p w:rsidR="00B81176" w:rsidRDefault="00B81176" w:rsidP="00B811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\Шарден </w:t>
      </w:r>
    </w:p>
    <w:p w:rsidR="00D179EA" w:rsidRDefault="00D179EA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79EA" w:rsidRDefault="0056090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 представитель русской философии Христос пришел формировать Богочеловечество, целостное представление о  спасении</w:t>
      </w:r>
    </w:p>
    <w:p w:rsidR="0056090D" w:rsidRDefault="0056090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 учений, отец космонавтике,  смерть можно преодолеть на земле, с помощью активности,</w:t>
      </w:r>
    </w:p>
    <w:p w:rsidR="0056090D" w:rsidRDefault="0056090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Бердяев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экзистенианолизм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56090D" w:rsidRDefault="0056090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Мережковский 3заве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религия свободного тела, </w:t>
      </w:r>
    </w:p>
    <w:p w:rsidR="0056090D" w:rsidRDefault="0056090D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Православное Богословие,</w:t>
      </w:r>
    </w:p>
    <w:p w:rsidR="0095244C" w:rsidRDefault="0095244C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Нисмелов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умираем во Христе Бог изливает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гнев на грех собранный во Христе,</w:t>
      </w:r>
    </w:p>
    <w:p w:rsidR="00DD0510" w:rsidRPr="001E46B3" w:rsidRDefault="00DD0510" w:rsidP="001E46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D0510" w:rsidRPr="001E46B3" w:rsidSect="00976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D18"/>
    <w:rsid w:val="00041A50"/>
    <w:rsid w:val="0004547E"/>
    <w:rsid w:val="0006254E"/>
    <w:rsid w:val="00065480"/>
    <w:rsid w:val="000B3F47"/>
    <w:rsid w:val="00126206"/>
    <w:rsid w:val="001627B0"/>
    <w:rsid w:val="001E46B3"/>
    <w:rsid w:val="00201FED"/>
    <w:rsid w:val="0021362B"/>
    <w:rsid w:val="002851A8"/>
    <w:rsid w:val="00293A94"/>
    <w:rsid w:val="002966A4"/>
    <w:rsid w:val="002A5242"/>
    <w:rsid w:val="002D4638"/>
    <w:rsid w:val="003467D3"/>
    <w:rsid w:val="0054458F"/>
    <w:rsid w:val="0056090D"/>
    <w:rsid w:val="005636FD"/>
    <w:rsid w:val="00643591"/>
    <w:rsid w:val="00643E55"/>
    <w:rsid w:val="00662080"/>
    <w:rsid w:val="0068444F"/>
    <w:rsid w:val="006A300B"/>
    <w:rsid w:val="006E3408"/>
    <w:rsid w:val="006F6789"/>
    <w:rsid w:val="00715417"/>
    <w:rsid w:val="00732014"/>
    <w:rsid w:val="00752552"/>
    <w:rsid w:val="00763497"/>
    <w:rsid w:val="00792375"/>
    <w:rsid w:val="007959A2"/>
    <w:rsid w:val="0082178B"/>
    <w:rsid w:val="008410BB"/>
    <w:rsid w:val="00857518"/>
    <w:rsid w:val="00876E1C"/>
    <w:rsid w:val="00894A00"/>
    <w:rsid w:val="008A4796"/>
    <w:rsid w:val="00916A13"/>
    <w:rsid w:val="00933D94"/>
    <w:rsid w:val="00951629"/>
    <w:rsid w:val="0095244C"/>
    <w:rsid w:val="00954FE1"/>
    <w:rsid w:val="00976D18"/>
    <w:rsid w:val="009A4D46"/>
    <w:rsid w:val="009B158D"/>
    <w:rsid w:val="009B7F70"/>
    <w:rsid w:val="009C2235"/>
    <w:rsid w:val="009C4B1D"/>
    <w:rsid w:val="00A2509D"/>
    <w:rsid w:val="00A7714A"/>
    <w:rsid w:val="00AA4EDA"/>
    <w:rsid w:val="00AD173D"/>
    <w:rsid w:val="00B11648"/>
    <w:rsid w:val="00B81176"/>
    <w:rsid w:val="00BA43C4"/>
    <w:rsid w:val="00BB2199"/>
    <w:rsid w:val="00BB5147"/>
    <w:rsid w:val="00BC25BD"/>
    <w:rsid w:val="00BF5C72"/>
    <w:rsid w:val="00C90B55"/>
    <w:rsid w:val="00D179EA"/>
    <w:rsid w:val="00D4174A"/>
    <w:rsid w:val="00D830E4"/>
    <w:rsid w:val="00D974A9"/>
    <w:rsid w:val="00DD0510"/>
    <w:rsid w:val="00DE5C5E"/>
    <w:rsid w:val="00E21952"/>
    <w:rsid w:val="00E231C9"/>
    <w:rsid w:val="00E339B4"/>
    <w:rsid w:val="00F41084"/>
    <w:rsid w:val="00F45017"/>
    <w:rsid w:val="00F82517"/>
    <w:rsid w:val="00FB6814"/>
    <w:rsid w:val="00FD6C15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48"/>
  </w:style>
  <w:style w:type="paragraph" w:styleId="1">
    <w:name w:val="heading 1"/>
    <w:basedOn w:val="a"/>
    <w:next w:val="a"/>
    <w:link w:val="10"/>
    <w:uiPriority w:val="9"/>
    <w:qFormat/>
    <w:rsid w:val="001E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2010-02-08T03:01:00Z</dcterms:created>
  <dcterms:modified xsi:type="dcterms:W3CDTF">2010-02-12T10:04:00Z</dcterms:modified>
</cp:coreProperties>
</file>